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95B3" w14:textId="20A7B0F7" w:rsidR="00792896" w:rsidRDefault="00FE699D" w:rsidP="00890966">
      <w:pPr>
        <w:spacing w:after="0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kukita</w:t>
      </w:r>
      <w:proofErr w:type="spellEnd"/>
      <w:r>
        <w:rPr>
          <w:b/>
          <w:bCs/>
          <w:sz w:val="23"/>
          <w:szCs w:val="23"/>
        </w:rPr>
        <w:t xml:space="preserve"> NRW. </w:t>
      </w:r>
      <w:r w:rsidR="00792896">
        <w:rPr>
          <w:b/>
          <w:bCs/>
          <w:sz w:val="23"/>
          <w:szCs w:val="23"/>
        </w:rPr>
        <w:t xml:space="preserve">Künstlerinnen und Künstler in die Kita – </w:t>
      </w:r>
      <w:r w:rsidR="00DC47FD">
        <w:rPr>
          <w:b/>
          <w:bCs/>
          <w:sz w:val="23"/>
          <w:szCs w:val="23"/>
        </w:rPr>
        <w:t>Notwendigkeit/Beschreibung der Maßnahme</w:t>
      </w:r>
    </w:p>
    <w:p w14:paraId="6E0FC89E" w14:textId="77777777" w:rsidR="005C7326" w:rsidRDefault="005C7326" w:rsidP="00CD2B1F">
      <w:pPr>
        <w:spacing w:after="0"/>
        <w:rPr>
          <w:bCs/>
          <w:sz w:val="18"/>
          <w:szCs w:val="18"/>
        </w:rPr>
      </w:pPr>
    </w:p>
    <w:p w14:paraId="6E90585F" w14:textId="77777777" w:rsidR="00CD2B1F" w:rsidRDefault="00CD2B1F" w:rsidP="00CD2B1F">
      <w:pPr>
        <w:spacing w:after="0"/>
        <w:rPr>
          <w:bCs/>
          <w:sz w:val="18"/>
          <w:szCs w:val="18"/>
        </w:rPr>
      </w:pPr>
      <w:r w:rsidRPr="00CD2B1F">
        <w:rPr>
          <w:bCs/>
          <w:sz w:val="18"/>
          <w:szCs w:val="18"/>
        </w:rPr>
        <w:t xml:space="preserve">Kindertageseinrichtung, in der das Projekt durchgeführt werden soll: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98"/>
      </w:tblGrid>
      <w:tr w:rsidR="00CD2B1F" w14:paraId="046DC2D2" w14:textId="77777777" w:rsidTr="00CD2B1F">
        <w:trPr>
          <w:trHeight w:val="247"/>
        </w:trPr>
        <w:tc>
          <w:tcPr>
            <w:tcW w:w="5398" w:type="dxa"/>
          </w:tcPr>
          <w:p w14:paraId="329B21D5" w14:textId="77777777" w:rsidR="00CD2B1F" w:rsidRDefault="00CD2B1F" w:rsidP="00792896">
            <w:pPr>
              <w:rPr>
                <w:bCs/>
                <w:sz w:val="18"/>
                <w:szCs w:val="18"/>
              </w:rPr>
            </w:pPr>
          </w:p>
        </w:tc>
      </w:tr>
    </w:tbl>
    <w:p w14:paraId="01D7AEFC" w14:textId="77777777" w:rsidR="00DC47FD" w:rsidRPr="00DC47FD" w:rsidRDefault="00FE699D" w:rsidP="00DC47FD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92810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7FD" w:rsidRPr="00DC47FD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DC47FD" w:rsidRPr="00DC47FD">
        <w:rPr>
          <w:bCs/>
          <w:sz w:val="18"/>
          <w:szCs w:val="18"/>
        </w:rPr>
        <w:t xml:space="preserve"> Die Kindertageseinrichtung bewirbt sich erstmalig für eine Teilnahme am oben genannten Förderprogramm.</w:t>
      </w:r>
    </w:p>
    <w:p w14:paraId="4A60B1F8" w14:textId="77777777" w:rsidR="00DC47FD" w:rsidRPr="00DC47FD" w:rsidRDefault="00FE699D" w:rsidP="00DC47FD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40804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7FD" w:rsidRPr="00DC47FD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DC47FD" w:rsidRPr="00DC47FD">
        <w:rPr>
          <w:bCs/>
          <w:sz w:val="18"/>
          <w:szCs w:val="18"/>
        </w:rPr>
        <w:t xml:space="preserve"> Die Kindertageseinrichtung wurde bereits im Rahmen des oben genannten Förderprogramms gefördert.</w:t>
      </w:r>
    </w:p>
    <w:tbl>
      <w:tblPr>
        <w:tblStyle w:val="Tabellenraster"/>
        <w:tblpPr w:leftFromText="141" w:rightFromText="141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3036"/>
      </w:tblGrid>
      <w:tr w:rsidR="001A2BD1" w14:paraId="3F1B385F" w14:textId="77777777" w:rsidTr="001A2BD1">
        <w:trPr>
          <w:trHeight w:val="248"/>
        </w:trPr>
        <w:tc>
          <w:tcPr>
            <w:tcW w:w="3036" w:type="dxa"/>
          </w:tcPr>
          <w:p w14:paraId="7A984851" w14:textId="77777777" w:rsidR="001A2BD1" w:rsidRDefault="001A2BD1" w:rsidP="001A2BD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24E728D" w14:textId="77777777" w:rsidR="00DC47FD" w:rsidRPr="00DC47FD" w:rsidRDefault="00DC47FD" w:rsidP="00DC47FD">
      <w:pPr>
        <w:spacing w:after="0"/>
        <w:ind w:left="284"/>
        <w:rPr>
          <w:bCs/>
          <w:sz w:val="18"/>
          <w:szCs w:val="18"/>
        </w:rPr>
      </w:pPr>
      <w:r w:rsidRPr="00DC47FD">
        <w:rPr>
          <w:bCs/>
          <w:sz w:val="18"/>
          <w:szCs w:val="18"/>
        </w:rPr>
        <w:t xml:space="preserve">Die Förderung erfolgte im Zeitraum: </w:t>
      </w:r>
    </w:p>
    <w:p w14:paraId="668D3D1F" w14:textId="77777777" w:rsidR="001A2BD1" w:rsidRDefault="001A2BD1" w:rsidP="005C7326">
      <w:pPr>
        <w:pBdr>
          <w:bottom w:val="single" w:sz="12" w:space="1" w:color="auto"/>
        </w:pBdr>
        <w:spacing w:after="120"/>
        <w:rPr>
          <w:b/>
          <w:bCs/>
          <w:sz w:val="18"/>
          <w:szCs w:val="18"/>
        </w:rPr>
      </w:pPr>
    </w:p>
    <w:p w14:paraId="536ECD6A" w14:textId="77777777" w:rsidR="001A2BD1" w:rsidRDefault="001A2BD1" w:rsidP="005C7326">
      <w:pPr>
        <w:spacing w:after="120"/>
        <w:rPr>
          <w:b/>
          <w:bCs/>
          <w:sz w:val="18"/>
          <w:szCs w:val="18"/>
        </w:rPr>
      </w:pPr>
    </w:p>
    <w:p w14:paraId="5CCB3EB6" w14:textId="77777777" w:rsidR="00DC47FD" w:rsidRDefault="00DC47FD" w:rsidP="005C7326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Angaben zum 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DC47FD" w14:paraId="2870F7D6" w14:textId="77777777" w:rsidTr="001A2BD1">
        <w:tc>
          <w:tcPr>
            <w:tcW w:w="3397" w:type="dxa"/>
          </w:tcPr>
          <w:p w14:paraId="7C31B8D6" w14:textId="77777777" w:rsidR="00DC47FD" w:rsidRPr="00DC47FD" w:rsidRDefault="00DC47FD" w:rsidP="00792896">
            <w:pPr>
              <w:rPr>
                <w:bCs/>
                <w:sz w:val="18"/>
                <w:szCs w:val="18"/>
              </w:rPr>
            </w:pPr>
            <w:r w:rsidRPr="00DC47FD">
              <w:rPr>
                <w:bCs/>
                <w:sz w:val="18"/>
                <w:szCs w:val="18"/>
              </w:rPr>
              <w:t>Projekttitel</w:t>
            </w:r>
          </w:p>
        </w:tc>
        <w:tc>
          <w:tcPr>
            <w:tcW w:w="5812" w:type="dxa"/>
          </w:tcPr>
          <w:p w14:paraId="1A8CD917" w14:textId="77777777" w:rsidR="00DC47FD" w:rsidRPr="00DC47FD" w:rsidRDefault="00DC47FD" w:rsidP="00792896">
            <w:pPr>
              <w:rPr>
                <w:bCs/>
                <w:sz w:val="18"/>
                <w:szCs w:val="18"/>
              </w:rPr>
            </w:pPr>
          </w:p>
        </w:tc>
      </w:tr>
      <w:tr w:rsidR="00DC47FD" w14:paraId="19FB01A7" w14:textId="77777777" w:rsidTr="001A2BD1">
        <w:tc>
          <w:tcPr>
            <w:tcW w:w="3397" w:type="dxa"/>
          </w:tcPr>
          <w:p w14:paraId="10E0943A" w14:textId="77777777" w:rsidR="00DC47FD" w:rsidRPr="00DC47FD" w:rsidRDefault="00DC47FD" w:rsidP="00792896">
            <w:pPr>
              <w:rPr>
                <w:bCs/>
                <w:sz w:val="18"/>
                <w:szCs w:val="18"/>
              </w:rPr>
            </w:pPr>
            <w:r w:rsidRPr="00DC47FD">
              <w:rPr>
                <w:bCs/>
                <w:sz w:val="18"/>
                <w:szCs w:val="18"/>
              </w:rPr>
              <w:t xml:space="preserve">Thema des Projektes </w:t>
            </w:r>
          </w:p>
        </w:tc>
        <w:tc>
          <w:tcPr>
            <w:tcW w:w="5812" w:type="dxa"/>
          </w:tcPr>
          <w:p w14:paraId="12A3337D" w14:textId="77777777" w:rsidR="00DC47FD" w:rsidRPr="00DC47FD" w:rsidRDefault="00DC47FD" w:rsidP="00792896">
            <w:pPr>
              <w:rPr>
                <w:bCs/>
                <w:sz w:val="18"/>
                <w:szCs w:val="18"/>
              </w:rPr>
            </w:pPr>
          </w:p>
        </w:tc>
      </w:tr>
      <w:tr w:rsidR="00CD2B1F" w14:paraId="3C1390DE" w14:textId="77777777" w:rsidTr="001A2BD1">
        <w:tc>
          <w:tcPr>
            <w:tcW w:w="3397" w:type="dxa"/>
          </w:tcPr>
          <w:p w14:paraId="4D7B22D5" w14:textId="77777777" w:rsidR="00CD2B1F" w:rsidRPr="00DC47FD" w:rsidRDefault="00CD2B1F" w:rsidP="007928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Altersgruppe der beteiligten Kinder</w:t>
            </w:r>
          </w:p>
        </w:tc>
        <w:tc>
          <w:tcPr>
            <w:tcW w:w="5812" w:type="dxa"/>
          </w:tcPr>
          <w:p w14:paraId="07F423F1" w14:textId="77777777" w:rsidR="00CD2B1F" w:rsidRPr="00DC47FD" w:rsidRDefault="00CD2B1F" w:rsidP="00792896">
            <w:pPr>
              <w:rPr>
                <w:bCs/>
                <w:sz w:val="18"/>
                <w:szCs w:val="18"/>
              </w:rPr>
            </w:pPr>
          </w:p>
        </w:tc>
      </w:tr>
      <w:tr w:rsidR="00CD2B1F" w14:paraId="3BC653AA" w14:textId="77777777" w:rsidTr="001A2BD1">
        <w:tc>
          <w:tcPr>
            <w:tcW w:w="3397" w:type="dxa"/>
          </w:tcPr>
          <w:p w14:paraId="55A976F4" w14:textId="77777777" w:rsidR="00CD2B1F" w:rsidRDefault="00CD2B1F" w:rsidP="007928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Geplante Gruppengröße</w:t>
            </w:r>
            <w:r w:rsidR="001A2BD1">
              <w:rPr>
                <w:bCs/>
                <w:sz w:val="18"/>
                <w:szCs w:val="18"/>
              </w:rPr>
              <w:t xml:space="preserve"> für das Projekt</w:t>
            </w:r>
          </w:p>
        </w:tc>
        <w:tc>
          <w:tcPr>
            <w:tcW w:w="5812" w:type="dxa"/>
          </w:tcPr>
          <w:p w14:paraId="61455477" w14:textId="77777777" w:rsidR="00CD2B1F" w:rsidRPr="00DC47FD" w:rsidRDefault="00CD2B1F" w:rsidP="00792896">
            <w:pPr>
              <w:rPr>
                <w:bCs/>
                <w:sz w:val="18"/>
                <w:szCs w:val="18"/>
              </w:rPr>
            </w:pPr>
          </w:p>
        </w:tc>
      </w:tr>
    </w:tbl>
    <w:p w14:paraId="428472F4" w14:textId="77777777" w:rsidR="00A43FB3" w:rsidRDefault="00A43FB3" w:rsidP="00792896">
      <w:pPr>
        <w:rPr>
          <w:b/>
          <w:bCs/>
          <w:sz w:val="18"/>
          <w:szCs w:val="18"/>
        </w:rPr>
      </w:pPr>
    </w:p>
    <w:p w14:paraId="6E3ADE71" w14:textId="77777777" w:rsidR="00CD2B1F" w:rsidRPr="00A43FB3" w:rsidRDefault="00CD2B1F" w:rsidP="005C7326">
      <w:pPr>
        <w:spacing w:after="120"/>
        <w:rPr>
          <w:bCs/>
          <w:sz w:val="18"/>
          <w:szCs w:val="18"/>
        </w:rPr>
      </w:pPr>
      <w:r w:rsidRPr="00A43FB3">
        <w:rPr>
          <w:bCs/>
          <w:sz w:val="18"/>
          <w:szCs w:val="18"/>
        </w:rPr>
        <w:t>Welcher Kunstsparte ist das Projekt zuzuordnen?</w:t>
      </w:r>
    </w:p>
    <w:tbl>
      <w:tblPr>
        <w:tblStyle w:val="Tabellenraster"/>
        <w:tblW w:w="10204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D2B1F" w14:paraId="1C85642C" w14:textId="77777777" w:rsidTr="00A43FB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749327" w14:textId="77777777" w:rsidR="00CD2B1F" w:rsidRPr="00CD2B1F" w:rsidRDefault="00FE699D" w:rsidP="005C7326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90704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1F" w:rsidRPr="00CD2B1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D2B1F" w:rsidRPr="00CD2B1F">
              <w:rPr>
                <w:bCs/>
                <w:sz w:val="18"/>
                <w:szCs w:val="18"/>
              </w:rPr>
              <w:t xml:space="preserve"> Bildende Kunst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3E33FC" w14:textId="77777777" w:rsidR="00CD2B1F" w:rsidRPr="00CD2B1F" w:rsidRDefault="00FE699D" w:rsidP="005C7326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82728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FB3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D2B1F" w:rsidRPr="00CD2B1F">
              <w:rPr>
                <w:bCs/>
                <w:sz w:val="18"/>
                <w:szCs w:val="18"/>
              </w:rPr>
              <w:t xml:space="preserve"> Theater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5D04D8" w14:textId="77777777" w:rsidR="00CD2B1F" w:rsidRPr="00CD2B1F" w:rsidRDefault="00FE699D" w:rsidP="005C7326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65803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1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D2B1F">
              <w:rPr>
                <w:bCs/>
                <w:sz w:val="18"/>
                <w:szCs w:val="18"/>
              </w:rPr>
              <w:t xml:space="preserve"> </w:t>
            </w:r>
            <w:r w:rsidR="00CD2B1F" w:rsidRPr="00CD2B1F">
              <w:rPr>
                <w:bCs/>
                <w:sz w:val="18"/>
                <w:szCs w:val="18"/>
              </w:rPr>
              <w:t>Musik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8F9214" w14:textId="77777777" w:rsidR="00CD2B1F" w:rsidRDefault="00FE699D" w:rsidP="005C7326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7433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1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D2B1F">
              <w:rPr>
                <w:bCs/>
                <w:sz w:val="18"/>
                <w:szCs w:val="18"/>
              </w:rPr>
              <w:t xml:space="preserve"> </w:t>
            </w:r>
            <w:r w:rsidR="00CD2B1F" w:rsidRPr="00CD2B1F">
              <w:rPr>
                <w:bCs/>
                <w:sz w:val="18"/>
                <w:szCs w:val="18"/>
              </w:rPr>
              <w:t>Tanz</w:t>
            </w:r>
          </w:p>
          <w:p w14:paraId="64E411A2" w14:textId="77777777" w:rsidR="005C7326" w:rsidRPr="00CD2B1F" w:rsidRDefault="005C7326" w:rsidP="005C7326">
            <w:pPr>
              <w:rPr>
                <w:bCs/>
                <w:sz w:val="18"/>
                <w:szCs w:val="18"/>
              </w:rPr>
            </w:pPr>
          </w:p>
        </w:tc>
      </w:tr>
      <w:tr w:rsidR="00CD2B1F" w14:paraId="693D9D04" w14:textId="77777777" w:rsidTr="00A43FB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60AA2D" w14:textId="77777777" w:rsidR="00CD2B1F" w:rsidRDefault="00FE699D" w:rsidP="005C7326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82027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1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D2B1F">
              <w:rPr>
                <w:bCs/>
                <w:sz w:val="18"/>
                <w:szCs w:val="18"/>
              </w:rPr>
              <w:t xml:space="preserve"> </w:t>
            </w:r>
            <w:r w:rsidR="00CD2B1F" w:rsidRPr="00CD2B1F">
              <w:rPr>
                <w:bCs/>
                <w:sz w:val="18"/>
                <w:szCs w:val="18"/>
              </w:rPr>
              <w:t>Film</w:t>
            </w:r>
          </w:p>
          <w:p w14:paraId="4B6D510C" w14:textId="77777777" w:rsidR="00A43FB3" w:rsidRPr="00CD2B1F" w:rsidRDefault="00A43FB3" w:rsidP="005C732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B04E3" w14:textId="77777777" w:rsidR="00CD2B1F" w:rsidRPr="00CD2B1F" w:rsidRDefault="00FE699D" w:rsidP="005C7326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6072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1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D2B1F">
              <w:rPr>
                <w:bCs/>
                <w:sz w:val="18"/>
                <w:szCs w:val="18"/>
              </w:rPr>
              <w:t xml:space="preserve"> </w:t>
            </w:r>
            <w:r w:rsidR="00CD2B1F" w:rsidRPr="00CD2B1F">
              <w:rPr>
                <w:bCs/>
                <w:sz w:val="18"/>
                <w:szCs w:val="18"/>
              </w:rPr>
              <w:t>Medienkunst (außer Film)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8755E6" w14:textId="77777777" w:rsidR="00CD2B1F" w:rsidRPr="00CD2B1F" w:rsidRDefault="00FE699D" w:rsidP="005C7326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7500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1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D2B1F">
              <w:rPr>
                <w:bCs/>
                <w:sz w:val="18"/>
                <w:szCs w:val="18"/>
              </w:rPr>
              <w:t xml:space="preserve"> </w:t>
            </w:r>
            <w:r w:rsidR="00CD2B1F" w:rsidRPr="00CD2B1F">
              <w:rPr>
                <w:bCs/>
                <w:sz w:val="18"/>
                <w:szCs w:val="18"/>
              </w:rPr>
              <w:t>Literatur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F745CD" w14:textId="77777777" w:rsidR="00CD2B1F" w:rsidRPr="00CD2B1F" w:rsidRDefault="00CD2B1F" w:rsidP="005C7326">
            <w:pPr>
              <w:rPr>
                <w:bCs/>
                <w:sz w:val="18"/>
                <w:szCs w:val="18"/>
              </w:rPr>
            </w:pPr>
          </w:p>
        </w:tc>
      </w:tr>
      <w:tr w:rsidR="00A43FB3" w14:paraId="0C735BD2" w14:textId="77777777" w:rsidTr="00A43FB3"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D9098" w14:textId="77777777" w:rsidR="00A43FB3" w:rsidRDefault="00FE699D" w:rsidP="005C7326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8085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FB3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3FB3">
              <w:rPr>
                <w:bCs/>
                <w:sz w:val="18"/>
                <w:szCs w:val="18"/>
              </w:rPr>
              <w:t xml:space="preserve"> spartenübergreifender Ansatz: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7DF" w14:textId="77777777" w:rsidR="00A43FB3" w:rsidRDefault="00A43FB3" w:rsidP="005C732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D9B34" w14:textId="77777777" w:rsidR="00A43FB3" w:rsidRDefault="00A43FB3" w:rsidP="005C732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9807E3" w14:textId="77777777" w:rsidR="00A43FB3" w:rsidRPr="00CD2B1F" w:rsidRDefault="00A43FB3" w:rsidP="005C7326">
            <w:pPr>
              <w:rPr>
                <w:bCs/>
                <w:sz w:val="18"/>
                <w:szCs w:val="18"/>
              </w:rPr>
            </w:pPr>
          </w:p>
        </w:tc>
      </w:tr>
    </w:tbl>
    <w:p w14:paraId="40963E49" w14:textId="77777777" w:rsidR="00CD2B1F" w:rsidRDefault="00CD2B1F" w:rsidP="00A43FB3">
      <w:pPr>
        <w:spacing w:after="0"/>
        <w:rPr>
          <w:b/>
          <w:bCs/>
          <w:sz w:val="18"/>
          <w:szCs w:val="18"/>
        </w:rPr>
      </w:pPr>
    </w:p>
    <w:p w14:paraId="5EE05CCC" w14:textId="77777777" w:rsidR="005C7326" w:rsidRPr="005C7326" w:rsidRDefault="005C7326" w:rsidP="005C7326">
      <w:pPr>
        <w:pStyle w:val="Default"/>
        <w:rPr>
          <w:sz w:val="18"/>
          <w:szCs w:val="18"/>
        </w:rPr>
      </w:pPr>
    </w:p>
    <w:p w14:paraId="6054D5A0" w14:textId="77777777" w:rsidR="004F2555" w:rsidRPr="005C7326" w:rsidRDefault="005C7326" w:rsidP="005C7326">
      <w:pPr>
        <w:spacing w:after="0"/>
        <w:rPr>
          <w:bCs/>
          <w:sz w:val="18"/>
          <w:szCs w:val="18"/>
        </w:rPr>
      </w:pPr>
      <w:r w:rsidRPr="005C7326">
        <w:rPr>
          <w:sz w:val="18"/>
          <w:szCs w:val="18"/>
        </w:rPr>
        <w:t>Projektbeschreibung unter Berücksichtigung folgender Aspekte: Zielsetzung, Projektstruktur/zeitlicher Rahmen, methodische Ansätze mit Blick auf die Zielgruppe, Einsatz von Materialien</w:t>
      </w:r>
      <w:r>
        <w:rPr>
          <w:sz w:val="18"/>
          <w:szCs w:val="18"/>
        </w:rPr>
        <w:t xml:space="preserve"> </w:t>
      </w:r>
      <w:r w:rsidRPr="005C7326">
        <w:rPr>
          <w:b/>
          <w:bCs/>
          <w:sz w:val="18"/>
          <w:szCs w:val="18"/>
        </w:rPr>
        <w:t>(max. 1.000 Zeichen mit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3D23F0B9" w14:textId="77777777" w:rsidTr="004F2555">
        <w:tc>
          <w:tcPr>
            <w:tcW w:w="9778" w:type="dxa"/>
          </w:tcPr>
          <w:p w14:paraId="31943AF6" w14:textId="77777777" w:rsidR="005C7326" w:rsidRDefault="005C7326" w:rsidP="00792896">
            <w:pPr>
              <w:rPr>
                <w:b/>
                <w:bCs/>
                <w:sz w:val="18"/>
                <w:szCs w:val="18"/>
              </w:rPr>
            </w:pPr>
          </w:p>
          <w:p w14:paraId="1EA6AF0F" w14:textId="77777777" w:rsidR="00D13017" w:rsidRDefault="00D13017" w:rsidP="00792896">
            <w:pPr>
              <w:rPr>
                <w:b/>
                <w:bCs/>
                <w:sz w:val="18"/>
                <w:szCs w:val="18"/>
              </w:rPr>
            </w:pPr>
          </w:p>
          <w:p w14:paraId="7B96950F" w14:textId="77777777" w:rsidR="00D13017" w:rsidRDefault="00D13017" w:rsidP="00792896">
            <w:pPr>
              <w:rPr>
                <w:b/>
                <w:bCs/>
                <w:sz w:val="18"/>
                <w:szCs w:val="18"/>
              </w:rPr>
            </w:pPr>
          </w:p>
          <w:p w14:paraId="5AE14CA5" w14:textId="77777777" w:rsidR="00D13017" w:rsidRDefault="00D13017" w:rsidP="00792896">
            <w:pPr>
              <w:rPr>
                <w:b/>
                <w:bCs/>
                <w:sz w:val="18"/>
                <w:szCs w:val="18"/>
              </w:rPr>
            </w:pPr>
          </w:p>
          <w:p w14:paraId="10463AE0" w14:textId="77777777" w:rsidR="00D13017" w:rsidRDefault="00D13017" w:rsidP="00792896">
            <w:pPr>
              <w:rPr>
                <w:b/>
                <w:bCs/>
                <w:sz w:val="18"/>
                <w:szCs w:val="18"/>
              </w:rPr>
            </w:pPr>
          </w:p>
          <w:p w14:paraId="714D4A2F" w14:textId="77777777" w:rsidR="009B142C" w:rsidRDefault="009B142C" w:rsidP="0079289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6D6C898" w14:textId="77777777" w:rsidR="005C7326" w:rsidRDefault="001832CC" w:rsidP="005C7326">
      <w:pPr>
        <w:pStyle w:val="Default"/>
      </w:pPr>
      <w:r w:rsidRPr="001832CC">
        <w:rPr>
          <w:bCs/>
          <w:sz w:val="18"/>
          <w:szCs w:val="18"/>
        </w:rPr>
        <w:t xml:space="preserve"> </w:t>
      </w:r>
    </w:p>
    <w:p w14:paraId="18DA2B77" w14:textId="77777777" w:rsidR="001832CC" w:rsidRPr="005C7326" w:rsidRDefault="005C7326" w:rsidP="005C7326">
      <w:pPr>
        <w:spacing w:after="0"/>
        <w:rPr>
          <w:b/>
          <w:sz w:val="18"/>
          <w:szCs w:val="18"/>
        </w:rPr>
      </w:pPr>
      <w:r w:rsidRPr="005C7326">
        <w:rPr>
          <w:sz w:val="18"/>
          <w:szCs w:val="18"/>
        </w:rPr>
        <w:t xml:space="preserve">Wie werden die Kinder bei Entscheidungen zur Projektplanung und -durchführung beteiligt? </w:t>
      </w:r>
      <w:r w:rsidRPr="005C7326">
        <w:rPr>
          <w:b/>
          <w:sz w:val="18"/>
          <w:szCs w:val="18"/>
        </w:rPr>
        <w:t>(max. 500 Zeichen mit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7326" w:rsidRPr="005C7326" w14:paraId="1522AE32" w14:textId="77777777" w:rsidTr="005C7326">
        <w:tc>
          <w:tcPr>
            <w:tcW w:w="9628" w:type="dxa"/>
          </w:tcPr>
          <w:p w14:paraId="04C22935" w14:textId="77777777" w:rsidR="005C7326" w:rsidRPr="005C7326" w:rsidRDefault="005C7326" w:rsidP="005C7326">
            <w:pPr>
              <w:rPr>
                <w:sz w:val="18"/>
                <w:szCs w:val="18"/>
              </w:rPr>
            </w:pPr>
          </w:p>
          <w:p w14:paraId="27B399D7" w14:textId="77777777" w:rsidR="005C7326" w:rsidRPr="005C7326" w:rsidRDefault="005C7326" w:rsidP="005C7326">
            <w:pPr>
              <w:rPr>
                <w:sz w:val="18"/>
                <w:szCs w:val="18"/>
              </w:rPr>
            </w:pPr>
          </w:p>
          <w:p w14:paraId="3021A0CD" w14:textId="77777777" w:rsidR="00D13017" w:rsidRPr="005C7326" w:rsidRDefault="00D13017" w:rsidP="005C7326">
            <w:pPr>
              <w:rPr>
                <w:sz w:val="18"/>
                <w:szCs w:val="18"/>
              </w:rPr>
            </w:pPr>
          </w:p>
        </w:tc>
      </w:tr>
    </w:tbl>
    <w:p w14:paraId="6E815FD8" w14:textId="77777777" w:rsidR="005C7326" w:rsidRPr="005C7326" w:rsidRDefault="005C7326" w:rsidP="005C7326">
      <w:pPr>
        <w:pStyle w:val="Default"/>
        <w:rPr>
          <w:sz w:val="18"/>
          <w:szCs w:val="18"/>
        </w:rPr>
      </w:pPr>
    </w:p>
    <w:p w14:paraId="7446DDB2" w14:textId="77777777" w:rsidR="005C7326" w:rsidRPr="005C7326" w:rsidRDefault="005C7326" w:rsidP="001A2BD1">
      <w:pPr>
        <w:spacing w:after="0"/>
        <w:rPr>
          <w:b/>
          <w:sz w:val="18"/>
          <w:szCs w:val="18"/>
        </w:rPr>
      </w:pPr>
      <w:r w:rsidRPr="005C7326">
        <w:rPr>
          <w:sz w:val="18"/>
          <w:szCs w:val="18"/>
        </w:rPr>
        <w:t xml:space="preserve">Wie werden die Eltern in die Projektplanung und -durchführung eingebunden? </w:t>
      </w:r>
      <w:r w:rsidRPr="005C7326">
        <w:rPr>
          <w:b/>
          <w:sz w:val="18"/>
          <w:szCs w:val="18"/>
        </w:rPr>
        <w:t>(max. 500 Zeichen mit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7326" w:rsidRPr="005C7326" w14:paraId="541133DC" w14:textId="77777777" w:rsidTr="005C7326">
        <w:tc>
          <w:tcPr>
            <w:tcW w:w="9628" w:type="dxa"/>
          </w:tcPr>
          <w:p w14:paraId="5DB3FC29" w14:textId="77777777" w:rsidR="00D13017" w:rsidRDefault="00D13017" w:rsidP="00D13017">
            <w:pPr>
              <w:rPr>
                <w:b/>
                <w:sz w:val="18"/>
                <w:szCs w:val="18"/>
              </w:rPr>
            </w:pPr>
          </w:p>
          <w:p w14:paraId="5CDD8C88" w14:textId="77777777" w:rsidR="00D13017" w:rsidRDefault="00D13017" w:rsidP="00D13017">
            <w:pPr>
              <w:rPr>
                <w:b/>
                <w:sz w:val="18"/>
                <w:szCs w:val="18"/>
              </w:rPr>
            </w:pPr>
          </w:p>
          <w:p w14:paraId="3A651CDE" w14:textId="77777777" w:rsidR="00D13017" w:rsidRPr="005C7326" w:rsidRDefault="00D13017" w:rsidP="00D13017">
            <w:pPr>
              <w:rPr>
                <w:b/>
                <w:sz w:val="18"/>
                <w:szCs w:val="18"/>
              </w:rPr>
            </w:pPr>
          </w:p>
        </w:tc>
      </w:tr>
    </w:tbl>
    <w:p w14:paraId="32FF5624" w14:textId="77777777" w:rsidR="005C7326" w:rsidRDefault="005C7326" w:rsidP="005C7326">
      <w:pPr>
        <w:spacing w:after="0"/>
        <w:rPr>
          <w:sz w:val="18"/>
          <w:szCs w:val="18"/>
        </w:rPr>
      </w:pPr>
    </w:p>
    <w:p w14:paraId="0898670B" w14:textId="77777777" w:rsidR="005C7326" w:rsidRDefault="005C7326" w:rsidP="009B142C">
      <w:pPr>
        <w:spacing w:after="0"/>
        <w:rPr>
          <w:b/>
          <w:bCs/>
          <w:sz w:val="18"/>
          <w:szCs w:val="18"/>
        </w:rPr>
      </w:pPr>
      <w:r w:rsidRPr="005C7326">
        <w:rPr>
          <w:sz w:val="18"/>
          <w:szCs w:val="18"/>
        </w:rPr>
        <w:t>Welche Möglichkeiten sehen Sie, Kulturelle Bildung in das Alltagsleben Ihrer Einrichtung zu integrieren und nachhaltig in der pädagogische</w:t>
      </w:r>
      <w:r w:rsidR="00F74CF0">
        <w:rPr>
          <w:sz w:val="18"/>
          <w:szCs w:val="18"/>
        </w:rPr>
        <w:t>n</w:t>
      </w:r>
      <w:r w:rsidRPr="005C7326">
        <w:rPr>
          <w:sz w:val="18"/>
          <w:szCs w:val="18"/>
        </w:rPr>
        <w:t xml:space="preserve"> Konzeption zu verankern (z.B. weitere Kooperationen,</w:t>
      </w:r>
      <w:r w:rsidR="001A2BD1">
        <w:rPr>
          <w:sz w:val="18"/>
          <w:szCs w:val="18"/>
        </w:rPr>
        <w:t xml:space="preserve"> Qualifizierungen, …)</w:t>
      </w:r>
      <w:r w:rsidRPr="005C7326">
        <w:rPr>
          <w:sz w:val="18"/>
          <w:szCs w:val="18"/>
        </w:rPr>
        <w:t>?</w:t>
      </w:r>
      <w:r>
        <w:rPr>
          <w:sz w:val="18"/>
          <w:szCs w:val="18"/>
        </w:rPr>
        <w:t xml:space="preserve"> </w:t>
      </w:r>
      <w:r w:rsidRPr="005C7326">
        <w:rPr>
          <w:sz w:val="18"/>
          <w:szCs w:val="18"/>
        </w:rPr>
        <w:t>Falls Sie bereits in der Vergangenheit im Rahmen des Programms gefördert wurden: Welche Maßnahmen z</w:t>
      </w:r>
      <w:r w:rsidR="00F74CF0">
        <w:rPr>
          <w:sz w:val="18"/>
          <w:szCs w:val="18"/>
        </w:rPr>
        <w:t xml:space="preserve">ur nachhaltigen Verankerung der </w:t>
      </w:r>
      <w:r w:rsidRPr="005C7326">
        <w:rPr>
          <w:sz w:val="18"/>
          <w:szCs w:val="18"/>
        </w:rPr>
        <w:t>Kulturelle</w:t>
      </w:r>
      <w:r w:rsidR="00F74CF0">
        <w:rPr>
          <w:sz w:val="18"/>
          <w:szCs w:val="18"/>
        </w:rPr>
        <w:t>n</w:t>
      </w:r>
      <w:r w:rsidRPr="005C7326">
        <w:rPr>
          <w:sz w:val="18"/>
          <w:szCs w:val="18"/>
        </w:rPr>
        <w:t xml:space="preserve"> Bildung wurden seitdem umgesetzt? Welche weiteren Maßnahmen sind geplant? (</w:t>
      </w:r>
      <w:r w:rsidRPr="005C7326">
        <w:rPr>
          <w:b/>
          <w:bCs/>
          <w:sz w:val="18"/>
          <w:szCs w:val="18"/>
        </w:rPr>
        <w:t>max. 1.000 Zeichen mit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142C" w14:paraId="179DB424" w14:textId="77777777" w:rsidTr="009B142C">
        <w:tc>
          <w:tcPr>
            <w:tcW w:w="9628" w:type="dxa"/>
          </w:tcPr>
          <w:p w14:paraId="59B5BACE" w14:textId="77777777" w:rsidR="009B142C" w:rsidRDefault="009B142C" w:rsidP="009B142C">
            <w:pPr>
              <w:rPr>
                <w:sz w:val="18"/>
                <w:szCs w:val="18"/>
              </w:rPr>
            </w:pPr>
          </w:p>
          <w:p w14:paraId="2BCC5850" w14:textId="77777777" w:rsidR="009B142C" w:rsidRDefault="009B142C" w:rsidP="009B142C">
            <w:pPr>
              <w:rPr>
                <w:sz w:val="18"/>
                <w:szCs w:val="18"/>
              </w:rPr>
            </w:pPr>
          </w:p>
          <w:p w14:paraId="5964C8FB" w14:textId="77777777" w:rsidR="009B142C" w:rsidRDefault="009B142C" w:rsidP="009B142C">
            <w:pPr>
              <w:rPr>
                <w:sz w:val="18"/>
                <w:szCs w:val="18"/>
              </w:rPr>
            </w:pPr>
          </w:p>
          <w:p w14:paraId="0A7F2FCF" w14:textId="77777777" w:rsidR="009B142C" w:rsidRDefault="009B142C" w:rsidP="009B142C">
            <w:pPr>
              <w:rPr>
                <w:sz w:val="18"/>
                <w:szCs w:val="18"/>
              </w:rPr>
            </w:pPr>
          </w:p>
          <w:p w14:paraId="4C59DDE2" w14:textId="77777777" w:rsidR="009B142C" w:rsidRDefault="009B142C" w:rsidP="009B142C">
            <w:pPr>
              <w:rPr>
                <w:sz w:val="18"/>
                <w:szCs w:val="18"/>
              </w:rPr>
            </w:pPr>
          </w:p>
          <w:p w14:paraId="2EA1FE18" w14:textId="77777777" w:rsidR="009B142C" w:rsidRDefault="009B142C" w:rsidP="009B142C">
            <w:pPr>
              <w:rPr>
                <w:sz w:val="18"/>
                <w:szCs w:val="18"/>
              </w:rPr>
            </w:pPr>
          </w:p>
        </w:tc>
      </w:tr>
    </w:tbl>
    <w:p w14:paraId="18147F41" w14:textId="77777777" w:rsidR="009B142C" w:rsidRPr="009B142C" w:rsidRDefault="009B142C" w:rsidP="009B142C">
      <w:pPr>
        <w:spacing w:after="0"/>
        <w:rPr>
          <w:sz w:val="18"/>
          <w:szCs w:val="18"/>
        </w:rPr>
      </w:pPr>
    </w:p>
    <w:sectPr w:rsidR="009B142C" w:rsidRPr="009B142C" w:rsidSect="009D5369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F51A" w14:textId="77777777" w:rsidR="00946387" w:rsidRDefault="00946387" w:rsidP="00957945">
      <w:pPr>
        <w:spacing w:after="0" w:line="240" w:lineRule="auto"/>
      </w:pPr>
      <w:r>
        <w:separator/>
      </w:r>
    </w:p>
  </w:endnote>
  <w:endnote w:type="continuationSeparator" w:id="0">
    <w:p w14:paraId="39428849" w14:textId="77777777" w:rsidR="00946387" w:rsidRDefault="00946387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3721" w14:textId="76A97A43"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142C">
      <w:rPr>
        <w:noProof/>
      </w:rPr>
      <w:t>2</w:t>
    </w:r>
    <w:r>
      <w:fldChar w:fldCharType="end"/>
    </w:r>
    <w:r>
      <w:t xml:space="preserve"> / </w:t>
    </w:r>
    <w:fldSimple w:instr=" SECTIONPAGES   \* MERGEFORMAT ">
      <w:r w:rsidR="00FE699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A09A" w14:textId="77777777" w:rsidR="00946387" w:rsidRDefault="00946387" w:rsidP="00957945">
      <w:pPr>
        <w:spacing w:after="0" w:line="240" w:lineRule="auto"/>
      </w:pPr>
      <w:r>
        <w:separator/>
      </w:r>
    </w:p>
  </w:footnote>
  <w:footnote w:type="continuationSeparator" w:id="0">
    <w:p w14:paraId="17A7E1AD" w14:textId="77777777" w:rsidR="00946387" w:rsidRDefault="00946387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96"/>
    <w:rsid w:val="00071D36"/>
    <w:rsid w:val="000C6093"/>
    <w:rsid w:val="001832CC"/>
    <w:rsid w:val="001A2BD1"/>
    <w:rsid w:val="0023632C"/>
    <w:rsid w:val="00270846"/>
    <w:rsid w:val="002C66A2"/>
    <w:rsid w:val="003109D0"/>
    <w:rsid w:val="004F2555"/>
    <w:rsid w:val="005C7326"/>
    <w:rsid w:val="0064412A"/>
    <w:rsid w:val="006E7FDB"/>
    <w:rsid w:val="006F441E"/>
    <w:rsid w:val="00792896"/>
    <w:rsid w:val="00890966"/>
    <w:rsid w:val="00946387"/>
    <w:rsid w:val="00957945"/>
    <w:rsid w:val="009B142C"/>
    <w:rsid w:val="009D5369"/>
    <w:rsid w:val="00A43FB3"/>
    <w:rsid w:val="00B2264F"/>
    <w:rsid w:val="00CD2B1F"/>
    <w:rsid w:val="00D13017"/>
    <w:rsid w:val="00DC47FD"/>
    <w:rsid w:val="00E70A66"/>
    <w:rsid w:val="00F74CF0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5E26"/>
  <w15:chartTrackingRefBased/>
  <w15:docId w15:val="{4B63A962-28F7-4F17-8F8B-F9B9AC58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25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paragraph" w:customStyle="1" w:styleId="Default">
    <w:name w:val="Default"/>
    <w:rsid w:val="0079289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79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Kerger, Kim</dc:creator>
  <cp:keywords/>
  <dc:description/>
  <cp:lastModifiedBy>Stapelfeldt, Nina (MKW)</cp:lastModifiedBy>
  <cp:revision>2</cp:revision>
  <dcterms:created xsi:type="dcterms:W3CDTF">2024-11-06T10:06:00Z</dcterms:created>
  <dcterms:modified xsi:type="dcterms:W3CDTF">2024-11-06T10:06:00Z</dcterms:modified>
</cp:coreProperties>
</file>